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4C8BF">
      <w:pPr>
        <w:rPr>
          <w:rFonts w:hint="eastAsia" w:ascii="黑体" w:hAnsi="黑体" w:eastAsia="黑体" w:cs="黑体"/>
          <w:b w:val="0"/>
          <w:bCs w:val="0"/>
          <w:color w:val="313436"/>
          <w:sz w:val="32"/>
          <w:szCs w:val="32"/>
          <w:lang w:eastAsia="zh-CN"/>
        </w:rPr>
      </w:pPr>
    </w:p>
    <w:p w14:paraId="0518D181">
      <w:pPr>
        <w:rPr>
          <w:rFonts w:hint="eastAsia" w:ascii="黑体" w:hAnsi="黑体" w:eastAsia="黑体" w:cs="黑体"/>
          <w:b w:val="0"/>
          <w:bCs w:val="0"/>
          <w:color w:val="313436"/>
          <w:sz w:val="32"/>
          <w:szCs w:val="32"/>
          <w:lang w:eastAsia="zh-CN"/>
        </w:rPr>
      </w:pPr>
    </w:p>
    <w:p w14:paraId="67DE1505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  <w:t>北京市高等教育学会立项课题结题</w:t>
      </w:r>
    </w:p>
    <w:p w14:paraId="7C84EB74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val="en-US" w:eastAsia="zh-CN"/>
        </w:rPr>
        <w:t xml:space="preserve">    年度</w:t>
      </w: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  <w:t>）</w:t>
      </w:r>
    </w:p>
    <w:p w14:paraId="1A2DDD1C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</w:p>
    <w:p w14:paraId="076ADC17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</w:p>
    <w:p w14:paraId="50119444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</w:p>
    <w:p w14:paraId="04903732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</w:p>
    <w:p w14:paraId="5E1ABFBB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13436"/>
          <w:sz w:val="72"/>
          <w:szCs w:val="72"/>
          <w:lang w:eastAsia="zh-CN"/>
        </w:rPr>
        <w:t>申</w:t>
      </w:r>
      <w:r>
        <w:rPr>
          <w:rFonts w:hint="eastAsia" w:ascii="黑体" w:hAnsi="黑体" w:eastAsia="黑体" w:cs="黑体"/>
          <w:b w:val="0"/>
          <w:bCs w:val="0"/>
          <w:color w:val="313436"/>
          <w:sz w:val="72"/>
          <w:szCs w:val="7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color w:val="313436"/>
          <w:sz w:val="72"/>
          <w:szCs w:val="72"/>
          <w:lang w:eastAsia="zh-CN"/>
        </w:rPr>
        <w:t>请</w:t>
      </w:r>
    </w:p>
    <w:p w14:paraId="18130C0A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84"/>
          <w:szCs w:val="84"/>
          <w:lang w:eastAsia="zh-CN"/>
        </w:rPr>
      </w:pPr>
    </w:p>
    <w:p w14:paraId="01FD8A79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84"/>
          <w:szCs w:val="84"/>
          <w:lang w:eastAsia="zh-CN"/>
        </w:rPr>
      </w:pPr>
    </w:p>
    <w:p w14:paraId="4B858B5D">
      <w:pPr>
        <w:ind w:firstLine="1456" w:firstLineChars="500"/>
        <w:rPr>
          <w:rFonts w:hint="default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eastAsia="zh-CN"/>
        </w:rPr>
        <w:t>课题名称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795671B1">
      <w:pPr>
        <w:ind w:firstLine="1456" w:firstLineChars="500"/>
        <w:rPr>
          <w:rFonts w:hint="default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课题编号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1C1251CD">
      <w:pPr>
        <w:ind w:firstLine="1456" w:firstLineChars="500"/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课题负责人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</w:t>
      </w:r>
    </w:p>
    <w:p w14:paraId="72739C1A">
      <w:pPr>
        <w:ind w:firstLine="1456" w:firstLineChars="500"/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6B5AE3EA">
      <w:pPr>
        <w:ind w:firstLine="1456" w:firstLineChars="500"/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0C4FE524">
      <w:pP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</w:p>
    <w:p w14:paraId="383B8934">
      <w:pP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</w:p>
    <w:p w14:paraId="03CDA73D">
      <w:pPr>
        <w:jc w:val="center"/>
        <w:rPr>
          <w:rFonts w:hint="eastAsia" w:ascii="仿宋" w:hAnsi="仿宋" w:eastAsia="仿宋" w:cs="仿宋"/>
          <w:color w:val="313436"/>
          <w:sz w:val="29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北京市高等教育学会制</w:t>
      </w:r>
    </w:p>
    <w:p w14:paraId="43D4B45A">
      <w:pPr>
        <w:rPr>
          <w:rFonts w:hint="eastAsia" w:ascii="仿宋" w:hAnsi="仿宋" w:eastAsia="仿宋" w:cs="仿宋"/>
          <w:color w:val="313436"/>
          <w:sz w:val="29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18"/>
        <w:gridCol w:w="982"/>
        <w:gridCol w:w="818"/>
        <w:gridCol w:w="1214"/>
        <w:gridCol w:w="1186"/>
        <w:gridCol w:w="925"/>
        <w:gridCol w:w="1066"/>
      </w:tblGrid>
      <w:tr w14:paraId="5950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Align w:val="center"/>
          </w:tcPr>
          <w:p w14:paraId="6EB870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7309" w:type="dxa"/>
            <w:gridSpan w:val="7"/>
            <w:vAlign w:val="center"/>
          </w:tcPr>
          <w:p w14:paraId="1789D4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14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Align w:val="center"/>
          </w:tcPr>
          <w:p w14:paraId="19D169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vAlign w:val="center"/>
          </w:tcPr>
          <w:p w14:paraId="512CF1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725F7E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8" w:type="dxa"/>
            <w:vAlign w:val="center"/>
          </w:tcPr>
          <w:p w14:paraId="25457B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543E78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6" w:type="dxa"/>
            <w:vAlign w:val="center"/>
          </w:tcPr>
          <w:p w14:paraId="18F5D3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48AC89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066" w:type="dxa"/>
            <w:vAlign w:val="center"/>
          </w:tcPr>
          <w:p w14:paraId="25027F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96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Merge w:val="restart"/>
            <w:vAlign w:val="center"/>
          </w:tcPr>
          <w:p w14:paraId="25AD71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 w14:paraId="383495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1D8F5B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 w14:paraId="61B60B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 w14:paraId="27CA64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7AE12B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118" w:type="dxa"/>
            <w:vAlign w:val="center"/>
          </w:tcPr>
          <w:p w14:paraId="21B69A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7C0F99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14" w:type="dxa"/>
            <w:vAlign w:val="center"/>
          </w:tcPr>
          <w:p w14:paraId="1640C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6" w:type="dxa"/>
            <w:vAlign w:val="center"/>
          </w:tcPr>
          <w:p w14:paraId="1CFDD2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91" w:type="dxa"/>
            <w:gridSpan w:val="2"/>
            <w:vAlign w:val="center"/>
          </w:tcPr>
          <w:p w14:paraId="276852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>承担工作</w:t>
            </w:r>
          </w:p>
        </w:tc>
      </w:tr>
      <w:tr w14:paraId="2228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Merge w:val="continue"/>
            <w:vAlign w:val="center"/>
          </w:tcPr>
          <w:p w14:paraId="204147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748475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0628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33FD99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6445A6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AF2EE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B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Merge w:val="continue"/>
            <w:vAlign w:val="center"/>
          </w:tcPr>
          <w:p w14:paraId="7E3CE8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0F9144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1BF3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EECD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7F3296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14F26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5A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Merge w:val="continue"/>
            <w:vAlign w:val="center"/>
          </w:tcPr>
          <w:p w14:paraId="2B68F7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2C04D0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EFB6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BF426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2B9692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93404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A0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Merge w:val="continue"/>
            <w:vAlign w:val="center"/>
          </w:tcPr>
          <w:p w14:paraId="175BD7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133C5D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BF341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2BDD1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780010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1BECB4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C1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Merge w:val="continue"/>
            <w:vAlign w:val="center"/>
          </w:tcPr>
          <w:p w14:paraId="3B29D9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092FC2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5090C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21C80E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39CE26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3105A1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6B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3" w:type="dxa"/>
            <w:vMerge w:val="continue"/>
            <w:vAlign w:val="center"/>
          </w:tcPr>
          <w:p w14:paraId="03166F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2F1FE5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97E41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03513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356A20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5FCE4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70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922CF4">
            <w:pPr>
              <w:jc w:val="both"/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  <w:t>一、课题完成内容及应用情况（限2000字）</w:t>
            </w:r>
          </w:p>
        </w:tc>
      </w:tr>
      <w:tr w14:paraId="5066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8" w:hRule="atLeast"/>
        </w:trPr>
        <w:tc>
          <w:tcPr>
            <w:tcW w:w="8522" w:type="dxa"/>
            <w:gridSpan w:val="8"/>
          </w:tcPr>
          <w:p w14:paraId="42D29443"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  <w:t>课题背景及研究目标</w:t>
            </w:r>
          </w:p>
          <w:p w14:paraId="39A92758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  <w:t>课题主要解决的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  <w:t>问题</w:t>
            </w:r>
          </w:p>
          <w:p w14:paraId="1D21C33E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  <w:t>课题完成的主要内容</w:t>
            </w:r>
          </w:p>
          <w:p w14:paraId="21B98466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8"/>
                <w:szCs w:val="28"/>
                <w:vertAlign w:val="baseline"/>
                <w:lang w:val="en-US" w:eastAsia="zh-CN"/>
              </w:rPr>
              <w:t>课题研究应用情况</w:t>
            </w:r>
          </w:p>
        </w:tc>
      </w:tr>
      <w:tr w14:paraId="74E5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2D63417">
            <w:pPr>
              <w:jc w:val="both"/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  <w:t>二、课题研究成果</w:t>
            </w:r>
          </w:p>
        </w:tc>
      </w:tr>
      <w:tr w14:paraId="764A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8522" w:type="dxa"/>
            <w:gridSpan w:val="8"/>
          </w:tcPr>
          <w:p w14:paraId="0E9C72F5">
            <w:pPr>
              <w:jc w:val="center"/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</w:pPr>
          </w:p>
        </w:tc>
      </w:tr>
      <w:tr w14:paraId="4A23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97B4E71">
            <w:pPr>
              <w:jc w:val="both"/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  <w:t>三、课题所在单位意见</w:t>
            </w:r>
          </w:p>
        </w:tc>
      </w:tr>
      <w:tr w14:paraId="0DE1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8522" w:type="dxa"/>
            <w:gridSpan w:val="8"/>
          </w:tcPr>
          <w:p w14:paraId="72AFAD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7C100B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52D1E1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4EC39F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7076AF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1E959B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6F2373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38C4CE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 xml:space="preserve">                              单位公章</w:t>
            </w:r>
          </w:p>
          <w:p w14:paraId="03BE21EE">
            <w:pPr>
              <w:jc w:val="center"/>
              <w:rPr>
                <w:rFonts w:hint="default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 w14:paraId="2981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75F330D">
            <w:pPr>
              <w:jc w:val="both"/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  <w:t>四、北京市高等教育学会意见</w:t>
            </w:r>
          </w:p>
        </w:tc>
      </w:tr>
      <w:tr w14:paraId="3823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8522" w:type="dxa"/>
            <w:gridSpan w:val="8"/>
          </w:tcPr>
          <w:p w14:paraId="0782FF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4303DA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05F38C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28F972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606136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5BAF1C7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3576AB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40880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</w:p>
          <w:p w14:paraId="0C671C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 xml:space="preserve">                              北京市高等教育学会</w:t>
            </w:r>
          </w:p>
          <w:p w14:paraId="2BCF4F08">
            <w:pPr>
              <w:jc w:val="center"/>
              <w:rPr>
                <w:rFonts w:hint="default" w:ascii="仿宋" w:hAnsi="仿宋" w:eastAsia="仿宋" w:cs="仿宋"/>
                <w:color w:val="313436"/>
                <w:sz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436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月  日</w:t>
            </w:r>
          </w:p>
        </w:tc>
      </w:tr>
    </w:tbl>
    <w:p w14:paraId="7B6A8277">
      <w:pPr>
        <w:jc w:val="center"/>
        <w:rPr>
          <w:rFonts w:hint="eastAsia" w:ascii="仿宋" w:hAnsi="仿宋" w:eastAsia="仿宋" w:cs="仿宋"/>
          <w:color w:val="313436"/>
          <w:sz w:val="2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1AD23"/>
    <w:multiLevelType w:val="singleLevel"/>
    <w:tmpl w:val="B701AD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</w:docVars>
  <w:rsids>
    <w:rsidRoot w:val="54772D95"/>
    <w:rsid w:val="0B8D7CFF"/>
    <w:rsid w:val="28D35CE1"/>
    <w:rsid w:val="3B2F695C"/>
    <w:rsid w:val="547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191</Characters>
  <Lines>0</Lines>
  <Paragraphs>0</Paragraphs>
  <TotalTime>18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2024-08-19T08:22:00Z</dcterms:created>
  <dc:creator>lily</dc:creator>
  <cp:lastModifiedBy>lily</cp:lastModifiedBy>
  <dcterms:modified xsi:type="dcterms:W3CDTF">2024-08-19T09:08:18Z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14F7A558B15E4AE5A2DF6FB9CCD34D12_11</vt:lpwstr>
  </property>
</Properties>
</file>